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0592" w14:textId="4620CF7E" w:rsidR="00BD179F" w:rsidRDefault="00D668A8">
      <w:r>
        <w:rPr>
          <w:rFonts w:ascii="Verdana" w:hAnsi="Verdana"/>
          <w:color w:val="000000"/>
          <w:sz w:val="17"/>
          <w:szCs w:val="17"/>
          <w:shd w:val="clear" w:color="auto" w:fill="FFFFFF"/>
        </w:rPr>
        <w:t>Week 2 Assignment - Rationale and Analysis of Agency.  Overview Assume the role of a consultant who works for a consulting firm that has asked you to research this agency and file a report with the vice president of public programs and client support. This report will be reviewed by the VP as well as by the leaders of the agency for whom you are working. Write a 6–</w:t>
      </w:r>
      <w:proofErr w:type="gramStart"/>
      <w:r>
        <w:rPr>
          <w:rFonts w:ascii="Verdana" w:hAnsi="Verdana"/>
          <w:color w:val="000000"/>
          <w:sz w:val="17"/>
          <w:szCs w:val="17"/>
          <w:shd w:val="clear" w:color="auto" w:fill="FFFFFF"/>
        </w:rPr>
        <w:t>8 page</w:t>
      </w:r>
      <w:proofErr w:type="gramEnd"/>
      <w:r>
        <w:rPr>
          <w:rFonts w:ascii="Verdana" w:hAnsi="Verdana"/>
          <w:color w:val="000000"/>
          <w:sz w:val="17"/>
          <w:szCs w:val="17"/>
          <w:shd w:val="clear" w:color="auto" w:fill="FFFFFF"/>
        </w:rPr>
        <w:t xml:space="preserve"> paper (including title and reference page), titled Part 1: Rationale and Analysis for the [Selected Agency], in which you separate the content into the following sections: Introduction. Functions of the Agency. Rationale. Analysis of the Selected Agency. Develop an in-depth analysis of the selected agency’s planning, organizational design, and implementation, and then provide recommendations for improvement. Research related academic sources, the agency’s website, or a relevant government website. Analysis of Policy Implementation. Recommendations for Planning and Implementation. References. Agency Selection: Select an agency either from the list below or your own choice of a public agency. Before selecting an agency ensure the agency (or department) is structured to meet the expectations of all the assignments in the course. For public agency selection recommendations, review these websites: USA.gov. A–Z Index of U.S. Government Departments and Agencies. U.S. Office of Personnel Management. The Nonprofit Times. NGO Advisor. City, county, or state governments: Local Governments. Instructions Provide background information about the agency or department, its mission, goals, and objectives. This will go into the section titled Introduction. Describe two functions of this agency. Analyze one current event involving this agency. Explain the rationale for selecting the agency with two justifiable reasons. Analyze two major milestones, (internal or external), affecting the agency's success and one result of the effectiveness of the agency's planning, or implementation functions. Analyze two possible causes (internal or external) that appear to have the effect of impeding the organization's implementation of its policy and meeting its goals and objectives. Recommend one strategy (from the previous criterion) that the agency could implement to improve its effectiveness in the areas of planning, organization, and implementation. Support the recommendation with an explanation. Use at least two quality sources to support your writing. Choose sources that are credible, relevant and appropriate. Cite each source listed on your source page at least one time within your assignment. Include no more than one nongovernment website. For help with research, writing, and citation, access the library or review library guides. Produce writing that is clear and well organized and applies appropriate SWS style. Writing contains accurate grammar, mechanics, and spelling.</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A8"/>
    <w:rsid w:val="00BD179F"/>
    <w:rsid w:val="00D6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2BB4"/>
  <w15:chartTrackingRefBased/>
  <w15:docId w15:val="{3DD268A5-A73C-4395-B3DF-9D8DF3F2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2022-07-11T10:24:00Z</dcterms:created>
  <dcterms:modified xsi:type="dcterms:W3CDTF">2022-07-11T10:24:00Z</dcterms:modified>
</cp:coreProperties>
</file>